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59" w:rsidRDefault="00F34867" w:rsidP="00F3486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Образец заявления о согласовании </w:t>
      </w:r>
      <w:r w:rsidRPr="006745B4">
        <w:rPr>
          <w:b/>
          <w:color w:val="FF0000"/>
          <w:sz w:val="28"/>
          <w:u w:val="single"/>
        </w:rPr>
        <w:t xml:space="preserve">ПОСТОЯННОЙ </w:t>
      </w:r>
      <w:r>
        <w:rPr>
          <w:b/>
          <w:sz w:val="28"/>
          <w:u w:val="single"/>
        </w:rPr>
        <w:t>схемы ОДД</w:t>
      </w:r>
    </w:p>
    <w:p w:rsidR="00A14059" w:rsidRDefault="00A14059">
      <w:pPr>
        <w:jc w:val="center"/>
        <w:rPr>
          <w:sz w:val="28"/>
        </w:rPr>
      </w:pPr>
    </w:p>
    <w:p w:rsidR="00A14059" w:rsidRDefault="00A14059">
      <w:pPr>
        <w:jc w:val="center"/>
        <w:rPr>
          <w:sz w:val="28"/>
        </w:rPr>
      </w:pPr>
    </w:p>
    <w:p w:rsidR="00A14059" w:rsidRDefault="00A14059">
      <w:pPr>
        <w:jc w:val="center"/>
        <w:rPr>
          <w:sz w:val="28"/>
        </w:rPr>
      </w:pPr>
    </w:p>
    <w:p w:rsidR="00A14059" w:rsidRDefault="00F34867">
      <w:pPr>
        <w:jc w:val="center"/>
        <w:rPr>
          <w:sz w:val="28"/>
        </w:rPr>
      </w:pPr>
      <w:r>
        <w:rPr>
          <w:sz w:val="28"/>
        </w:rPr>
        <w:t>БЛАНК ОРГАНИЗАЦИИ</w:t>
      </w:r>
    </w:p>
    <w:p w:rsidR="00A14059" w:rsidRDefault="00F34867">
      <w:pPr>
        <w:jc w:val="center"/>
        <w:rPr>
          <w:sz w:val="28"/>
        </w:rPr>
      </w:pPr>
      <w:r>
        <w:rPr>
          <w:sz w:val="28"/>
        </w:rPr>
        <w:t>(адрес, телефон,</w:t>
      </w:r>
      <w:r w:rsidR="006745B4">
        <w:rPr>
          <w:sz w:val="28"/>
        </w:rPr>
        <w:t xml:space="preserve"> </w:t>
      </w:r>
      <w:r w:rsidR="006745B4">
        <w:rPr>
          <w:sz w:val="28"/>
          <w:lang w:val="en-US"/>
        </w:rPr>
        <w:t>e</w:t>
      </w:r>
      <w:r w:rsidR="006745B4" w:rsidRPr="006745B4">
        <w:rPr>
          <w:sz w:val="28"/>
        </w:rPr>
        <w:t>-</w:t>
      </w:r>
      <w:r w:rsidR="006745B4">
        <w:rPr>
          <w:sz w:val="28"/>
          <w:lang w:val="en-US"/>
        </w:rPr>
        <w:t>mail</w:t>
      </w:r>
      <w:r w:rsidR="006745B4">
        <w:rPr>
          <w:sz w:val="28"/>
        </w:rPr>
        <w:t>,</w:t>
      </w:r>
      <w:r>
        <w:rPr>
          <w:sz w:val="28"/>
        </w:rPr>
        <w:t xml:space="preserve"> реквизиты)</w:t>
      </w:r>
    </w:p>
    <w:p w:rsidR="00A14059" w:rsidRDefault="00A14059">
      <w:pPr>
        <w:spacing w:line="360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3827"/>
      </w:tblGrid>
      <w:tr w:rsidR="00A14059">
        <w:tc>
          <w:tcPr>
            <w:tcW w:w="6629" w:type="dxa"/>
            <w:shd w:val="clear" w:color="auto" w:fill="auto"/>
          </w:tcPr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  <w:p w:rsidR="00A14059" w:rsidRDefault="00F3486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___________ № ____________</w:t>
            </w:r>
          </w:p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14059" w:rsidRDefault="00FD360A">
            <w:pPr>
              <w:spacing w:line="360" w:lineRule="auto"/>
              <w:ind w:left="-108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 w:rsidR="00373817">
              <w:rPr>
                <w:b/>
                <w:sz w:val="28"/>
              </w:rPr>
              <w:t>редседател</w:t>
            </w:r>
            <w:r>
              <w:rPr>
                <w:b/>
                <w:sz w:val="28"/>
              </w:rPr>
              <w:t>ю</w:t>
            </w:r>
            <w:r w:rsidR="00F34867">
              <w:rPr>
                <w:b/>
                <w:sz w:val="28"/>
              </w:rPr>
              <w:t xml:space="preserve"> Комитета</w:t>
            </w:r>
          </w:p>
          <w:p w:rsidR="00A14059" w:rsidRDefault="00F34867">
            <w:pPr>
              <w:spacing w:line="360" w:lineRule="auto"/>
              <w:ind w:left="-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 транспорту Исполнительного комитета </w:t>
            </w:r>
            <w:proofErr w:type="spellStart"/>
            <w:r>
              <w:rPr>
                <w:b/>
                <w:sz w:val="28"/>
              </w:rPr>
              <w:t>г</w:t>
            </w:r>
            <w:proofErr w:type="gramStart"/>
            <w:r>
              <w:rPr>
                <w:b/>
                <w:sz w:val="28"/>
              </w:rPr>
              <w:t>.К</w:t>
            </w:r>
            <w:proofErr w:type="gramEnd"/>
            <w:r>
              <w:rPr>
                <w:b/>
                <w:sz w:val="28"/>
              </w:rPr>
              <w:t>азани</w:t>
            </w:r>
            <w:proofErr w:type="spellEnd"/>
            <w:r w:rsidR="00373817">
              <w:rPr>
                <w:b/>
                <w:sz w:val="28"/>
              </w:rPr>
              <w:t xml:space="preserve"> </w:t>
            </w:r>
          </w:p>
          <w:p w:rsidR="00A14059" w:rsidRDefault="00FD360A">
            <w:pPr>
              <w:spacing w:line="360" w:lineRule="auto"/>
              <w:ind w:left="-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А.В.Сидорову</w:t>
            </w:r>
            <w:proofErr w:type="spellEnd"/>
          </w:p>
          <w:p w:rsidR="00A14059" w:rsidRDefault="00F34867">
            <w:pPr>
              <w:spacing w:line="360" w:lineRule="auto"/>
              <w:ind w:left="-108"/>
              <w:rPr>
                <w:b/>
                <w:sz w:val="28"/>
              </w:rPr>
            </w:pPr>
            <w:r>
              <w:rPr>
                <w:b/>
                <w:sz w:val="28"/>
              </w:rPr>
              <w:t>от_______________________</w:t>
            </w:r>
          </w:p>
          <w:p w:rsidR="00A14059" w:rsidRDefault="00F34867">
            <w:pPr>
              <w:spacing w:line="360" w:lineRule="auto"/>
              <w:ind w:left="-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_______________________</w:t>
            </w:r>
          </w:p>
          <w:p w:rsidR="00A14059" w:rsidRDefault="00F34867">
            <w:pPr>
              <w:spacing w:line="360" w:lineRule="auto"/>
              <w:ind w:left="-108"/>
              <w:rPr>
                <w:i/>
                <w:sz w:val="24"/>
              </w:rPr>
            </w:pPr>
            <w:r>
              <w:rPr>
                <w:i/>
                <w:sz w:val="28"/>
              </w:rPr>
              <w:t xml:space="preserve">               </w:t>
            </w:r>
            <w:r>
              <w:rPr>
                <w:i/>
                <w:sz w:val="24"/>
              </w:rPr>
              <w:t>(должность, ФИО)</w:t>
            </w:r>
          </w:p>
          <w:p w:rsidR="00A14059" w:rsidRDefault="00A14059">
            <w:pPr>
              <w:spacing w:line="360" w:lineRule="auto"/>
              <w:rPr>
                <w:b/>
                <w:sz w:val="28"/>
              </w:rPr>
            </w:pPr>
          </w:p>
        </w:tc>
      </w:tr>
    </w:tbl>
    <w:p w:rsidR="00A14059" w:rsidRDefault="00A14059">
      <w:pPr>
        <w:spacing w:line="360" w:lineRule="auto"/>
        <w:rPr>
          <w:b/>
          <w:sz w:val="28"/>
        </w:rPr>
      </w:pPr>
    </w:p>
    <w:p w:rsidR="00A14059" w:rsidRDefault="00F3486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Уважаемый </w:t>
      </w:r>
      <w:bookmarkStart w:id="0" w:name="_GoBack"/>
      <w:r w:rsidR="001A613A">
        <w:rPr>
          <w:b/>
          <w:sz w:val="28"/>
        </w:rPr>
        <w:t>Алексей Васильевич</w:t>
      </w:r>
      <w:bookmarkEnd w:id="0"/>
      <w:r>
        <w:rPr>
          <w:b/>
          <w:sz w:val="28"/>
        </w:rPr>
        <w:t>!</w:t>
      </w:r>
    </w:p>
    <w:p w:rsidR="00A14059" w:rsidRDefault="00A14059">
      <w:pPr>
        <w:spacing w:line="360" w:lineRule="auto"/>
        <w:jc w:val="center"/>
        <w:rPr>
          <w:b/>
          <w:sz w:val="28"/>
        </w:rPr>
      </w:pPr>
    </w:p>
    <w:p w:rsidR="00A14059" w:rsidRDefault="00F3486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Прошу Вас согласовать схему размещения технических средств организации дорожного движения по объекту ______________________________________</w:t>
      </w:r>
    </w:p>
    <w:p w:rsidR="00A14059" w:rsidRDefault="00F34867">
      <w:pPr>
        <w:spacing w:line="360" w:lineRule="auto"/>
        <w:jc w:val="both"/>
        <w:rPr>
          <w:i/>
          <w:sz w:val="28"/>
        </w:rPr>
      </w:pPr>
      <w:r>
        <w:rPr>
          <w:i/>
          <w:sz w:val="24"/>
        </w:rPr>
        <w:t xml:space="preserve">                                                                       (наименование объекта, адрес, кадастровый номер)</w:t>
      </w:r>
    </w:p>
    <w:p w:rsidR="00A14059" w:rsidRDefault="00A14059">
      <w:pPr>
        <w:spacing w:line="360" w:lineRule="auto"/>
        <w:jc w:val="both"/>
        <w:rPr>
          <w:sz w:val="28"/>
        </w:rPr>
      </w:pPr>
    </w:p>
    <w:p w:rsidR="00A14059" w:rsidRDefault="00F34867">
      <w:pPr>
        <w:spacing w:line="360" w:lineRule="auto"/>
        <w:jc w:val="both"/>
        <w:rPr>
          <w:sz w:val="28"/>
        </w:rPr>
      </w:pPr>
      <w:r>
        <w:rPr>
          <w:sz w:val="28"/>
        </w:rPr>
        <w:t>К заявлению прилагаю:</w:t>
      </w:r>
    </w:p>
    <w:p w:rsidR="00A14059" w:rsidRDefault="00F34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Схема размещения технических средств организации дорожного движения в 2х экз.;</w:t>
      </w:r>
    </w:p>
    <w:p w:rsidR="00A14059" w:rsidRDefault="00F34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Правоустанавливающие документы на земельный участок.</w:t>
      </w:r>
    </w:p>
    <w:p w:rsidR="00A14059" w:rsidRDefault="00F3486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Доверенность (при необходимости)</w:t>
      </w:r>
    </w:p>
    <w:p w:rsidR="00A14059" w:rsidRDefault="00A14059">
      <w:pPr>
        <w:spacing w:line="360" w:lineRule="auto"/>
        <w:jc w:val="both"/>
        <w:rPr>
          <w:sz w:val="28"/>
        </w:rPr>
      </w:pPr>
    </w:p>
    <w:p w:rsidR="00A14059" w:rsidRDefault="00A14059">
      <w:pPr>
        <w:rPr>
          <w:sz w:val="28"/>
        </w:rPr>
      </w:pPr>
    </w:p>
    <w:p w:rsidR="00A14059" w:rsidRDefault="00A14059">
      <w:pPr>
        <w:rPr>
          <w:sz w:val="28"/>
        </w:rPr>
      </w:pPr>
    </w:p>
    <w:p w:rsidR="00A14059" w:rsidRDefault="00F34867">
      <w:pPr>
        <w:tabs>
          <w:tab w:val="left" w:pos="7470"/>
        </w:tabs>
        <w:rPr>
          <w:b/>
          <w:sz w:val="28"/>
        </w:rPr>
      </w:pPr>
      <w:r>
        <w:rPr>
          <w:b/>
          <w:sz w:val="28"/>
        </w:rPr>
        <w:t>Должность</w:t>
      </w:r>
      <w:r>
        <w:rPr>
          <w:b/>
          <w:sz w:val="28"/>
        </w:rPr>
        <w:tab/>
        <w:t xml:space="preserve">                       Подпись</w:t>
      </w:r>
    </w:p>
    <w:p w:rsidR="00A14059" w:rsidRDefault="00A14059">
      <w:pPr>
        <w:tabs>
          <w:tab w:val="left" w:pos="7470"/>
        </w:tabs>
        <w:rPr>
          <w:sz w:val="28"/>
        </w:rPr>
      </w:pPr>
    </w:p>
    <w:p w:rsidR="00A14059" w:rsidRDefault="00F34867">
      <w:pPr>
        <w:jc w:val="center"/>
        <w:rPr>
          <w:sz w:val="28"/>
        </w:rPr>
      </w:pPr>
      <w:r>
        <w:rPr>
          <w:sz w:val="28"/>
        </w:rPr>
        <w:t>МП</w:t>
      </w:r>
    </w:p>
    <w:p w:rsidR="00A14059" w:rsidRDefault="00A14059">
      <w:pPr>
        <w:jc w:val="center"/>
        <w:rPr>
          <w:sz w:val="28"/>
        </w:rPr>
      </w:pPr>
    </w:p>
    <w:p w:rsidR="00F34867" w:rsidRDefault="00F34867">
      <w:pPr>
        <w:jc w:val="center"/>
        <w:rPr>
          <w:sz w:val="28"/>
        </w:rPr>
      </w:pPr>
    </w:p>
    <w:p w:rsidR="00A14059" w:rsidRDefault="00A14059">
      <w:pPr>
        <w:jc w:val="center"/>
        <w:rPr>
          <w:sz w:val="28"/>
        </w:rPr>
      </w:pPr>
    </w:p>
    <w:sectPr w:rsidR="00A14059">
      <w:pgSz w:w="11901" w:h="16834"/>
      <w:pgMar w:top="426" w:right="56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1EEA"/>
    <w:multiLevelType w:val="multilevel"/>
    <w:tmpl w:val="5EA2E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66707"/>
    <w:multiLevelType w:val="multilevel"/>
    <w:tmpl w:val="806E8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59"/>
    <w:rsid w:val="001A613A"/>
    <w:rsid w:val="00373817"/>
    <w:rsid w:val="006745B4"/>
    <w:rsid w:val="009C6A82"/>
    <w:rsid w:val="00A14059"/>
    <w:rsid w:val="00D14436"/>
    <w:rsid w:val="00F34867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64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16" w:lineRule="auto"/>
      <w:ind w:right="-1561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HTML1">
    <w:name w:val="Акроним HTML1"/>
    <w:basedOn w:val="12"/>
    <w:link w:val="HTML"/>
  </w:style>
  <w:style w:type="character" w:styleId="HTML">
    <w:name w:val="HTML Acronym"/>
    <w:basedOn w:val="a0"/>
    <w:link w:val="HTML1"/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3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  <w:sz w:val="30"/>
    </w:rPr>
  </w:style>
  <w:style w:type="paragraph" w:styleId="23">
    <w:name w:val="Body Text 2"/>
    <w:basedOn w:val="a"/>
    <w:link w:val="24"/>
    <w:pPr>
      <w:jc w:val="center"/>
    </w:pPr>
    <w:rPr>
      <w:sz w:val="23"/>
    </w:rPr>
  </w:style>
  <w:style w:type="character" w:customStyle="1" w:styleId="24">
    <w:name w:val="Основной текст 2 Знак"/>
    <w:basedOn w:val="1"/>
    <w:link w:val="23"/>
    <w:rPr>
      <w:sz w:val="23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Выделение1"/>
    <w:link w:val="a7"/>
    <w:rPr>
      <w:i/>
    </w:rPr>
  </w:style>
  <w:style w:type="character" w:styleId="a7">
    <w:name w:val="Emphasis"/>
    <w:link w:val="17"/>
    <w:rPr>
      <w:i/>
    </w:rPr>
  </w:style>
  <w:style w:type="paragraph" w:styleId="a8">
    <w:name w:val="Body Text"/>
    <w:basedOn w:val="a"/>
    <w:link w:val="a9"/>
    <w:pPr>
      <w:spacing w:line="264" w:lineRule="auto"/>
      <w:jc w:val="center"/>
    </w:pPr>
    <w:rPr>
      <w:rFonts w:ascii="SL_Times New Roman" w:hAnsi="SL_Times New Roman"/>
      <w:sz w:val="27"/>
    </w:rPr>
  </w:style>
  <w:style w:type="character" w:customStyle="1" w:styleId="a9">
    <w:name w:val="Основной текст Знак"/>
    <w:basedOn w:val="1"/>
    <w:link w:val="a8"/>
    <w:rPr>
      <w:rFonts w:ascii="SL_Times New Roman" w:hAnsi="SL_Times New Roman"/>
      <w:sz w:val="27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paragraph" w:customStyle="1" w:styleId="12">
    <w:name w:val="Основной шрифт абзаца1"/>
    <w:link w:val="ae"/>
  </w:style>
  <w:style w:type="table" w:styleId="ae">
    <w:name w:val="Table Grid"/>
    <w:basedOn w:val="a1"/>
    <w:link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64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16" w:lineRule="auto"/>
      <w:ind w:right="-1561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HTML1">
    <w:name w:val="Акроним HTML1"/>
    <w:basedOn w:val="12"/>
    <w:link w:val="HTML"/>
  </w:style>
  <w:style w:type="character" w:styleId="HTML">
    <w:name w:val="HTML Acronym"/>
    <w:basedOn w:val="a0"/>
    <w:link w:val="HTML1"/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3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  <w:sz w:val="30"/>
    </w:rPr>
  </w:style>
  <w:style w:type="paragraph" w:styleId="23">
    <w:name w:val="Body Text 2"/>
    <w:basedOn w:val="a"/>
    <w:link w:val="24"/>
    <w:pPr>
      <w:jc w:val="center"/>
    </w:pPr>
    <w:rPr>
      <w:sz w:val="23"/>
    </w:rPr>
  </w:style>
  <w:style w:type="character" w:customStyle="1" w:styleId="24">
    <w:name w:val="Основной текст 2 Знак"/>
    <w:basedOn w:val="1"/>
    <w:link w:val="23"/>
    <w:rPr>
      <w:sz w:val="23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Выделение1"/>
    <w:link w:val="a7"/>
    <w:rPr>
      <w:i/>
    </w:rPr>
  </w:style>
  <w:style w:type="character" w:styleId="a7">
    <w:name w:val="Emphasis"/>
    <w:link w:val="17"/>
    <w:rPr>
      <w:i/>
    </w:rPr>
  </w:style>
  <w:style w:type="paragraph" w:styleId="a8">
    <w:name w:val="Body Text"/>
    <w:basedOn w:val="a"/>
    <w:link w:val="a9"/>
    <w:pPr>
      <w:spacing w:line="264" w:lineRule="auto"/>
      <w:jc w:val="center"/>
    </w:pPr>
    <w:rPr>
      <w:rFonts w:ascii="SL_Times New Roman" w:hAnsi="SL_Times New Roman"/>
      <w:sz w:val="27"/>
    </w:rPr>
  </w:style>
  <w:style w:type="character" w:customStyle="1" w:styleId="a9">
    <w:name w:val="Основной текст Знак"/>
    <w:basedOn w:val="1"/>
    <w:link w:val="a8"/>
    <w:rPr>
      <w:rFonts w:ascii="SL_Times New Roman" w:hAnsi="SL_Times New Roman"/>
      <w:sz w:val="27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4"/>
    </w:rPr>
  </w:style>
  <w:style w:type="paragraph" w:customStyle="1" w:styleId="12">
    <w:name w:val="Основной шрифт абзаца1"/>
    <w:link w:val="ae"/>
  </w:style>
  <w:style w:type="table" w:styleId="ae">
    <w:name w:val="Table Grid"/>
    <w:basedOn w:val="a1"/>
    <w:link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2023-08-28T07:49:00Z</cp:lastPrinted>
  <dcterms:created xsi:type="dcterms:W3CDTF">2024-03-11T10:32:00Z</dcterms:created>
  <dcterms:modified xsi:type="dcterms:W3CDTF">2024-03-11T10:33:00Z</dcterms:modified>
</cp:coreProperties>
</file>